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塞尚的故事 法国画家塞尚的艺术成就是什么</w:t>
      </w:r>
      <w:bookmarkEnd w:id="1"/>
    </w:p>
    <w:p>
      <w:pPr>
        <w:jc w:val="center"/>
        <w:spacing w:before="0" w:after="450"/>
      </w:pPr>
      <w:r>
        <w:rPr>
          <w:rFonts w:ascii="Arial" w:hAnsi="Arial" w:eastAsia="Arial" w:cs="Arial"/>
          <w:color w:val="999999"/>
          <w:sz w:val="20"/>
          <w:szCs w:val="20"/>
        </w:rPr>
        <w:t xml:space="preserve">来源：网络  作者：沉香触手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塞尚是法国著名画家，是印象派的代表人物，作为现代艺术的领军人物，他被西方画家称为“现代艺术之父”，他所创作的作品成为当时的潮流，他作品的色彩与风格与当时的大部分画家有很大的区别。塞尚的一生曲折又多难，塞尚的故事能够让人更好的了解塞尚。　...</w:t>
      </w:r>
    </w:p>
    <w:p>
      <w:pPr>
        <w:ind w:left="0" w:right="0" w:firstLine="560"/>
        <w:spacing w:before="450" w:after="450" w:line="312" w:lineRule="auto"/>
      </w:pPr>
      <w:r>
        <w:rPr>
          <w:rFonts w:ascii="宋体" w:hAnsi="宋体" w:eastAsia="宋体" w:cs="宋体"/>
          <w:color w:val="000"/>
          <w:sz w:val="28"/>
          <w:szCs w:val="28"/>
        </w:rPr>
        <w:t xml:space="preserve">　　塞尚是法国著名画家，是印象派的代表人物，作为现代艺术的领军人物，他被西方画家称为“现代艺术之父”，他所创作的作品成为当时的潮流，他作品的色彩与风格与当时的大部分画家有很大的区别。塞尚的一生曲折又多难，塞尚的故事能够让人更好的了解塞尚。　　</w:t>
      </w:r>
    </w:p>
    <w:p>
      <w:pPr>
        <w:ind w:left="0" w:right="0" w:firstLine="560"/>
        <w:spacing w:before="450" w:after="450" w:line="312" w:lineRule="auto"/>
      </w:pPr>
      <w:r>
        <w:rPr>
          <w:rFonts w:ascii="宋体" w:hAnsi="宋体" w:eastAsia="宋体" w:cs="宋体"/>
          <w:color w:val="000"/>
          <w:sz w:val="28"/>
          <w:szCs w:val="28"/>
        </w:rPr>
        <w:t xml:space="preserve">　　塞尚画像</w:t>
      </w:r>
    </w:p>
    <w:p>
      <w:pPr>
        <w:ind w:left="0" w:right="0" w:firstLine="560"/>
        <w:spacing w:before="450" w:after="450" w:line="312" w:lineRule="auto"/>
      </w:pPr>
      <w:r>
        <w:rPr>
          <w:rFonts w:ascii="宋体" w:hAnsi="宋体" w:eastAsia="宋体" w:cs="宋体"/>
          <w:color w:val="000"/>
          <w:sz w:val="28"/>
          <w:szCs w:val="28"/>
        </w:rPr>
        <w:t xml:space="preserve">　　塞尚出生于一个小商人家庭，父亲，祖父都是小工匠。后来，由于父亲交了好运，摇身一变从帽店经理变成了银行经理，他因此被送入中学学习，并在此处认识了左拉。此后，他按照父亲的想法进入法学院学习法律。但由于他从小对画画的喜爱使得他从来没有放弃过在素描学校的课程，而且因为他在画院表现优秀还获得过奖学金。然而当他梦想做一名画家的时候，身为银行家的父亲却十分反对，但他并没有放弃，而是偷偷地学习绘画。</w:t>
      </w:r>
    </w:p>
    <w:p>
      <w:pPr>
        <w:ind w:left="0" w:right="0" w:firstLine="560"/>
        <w:spacing w:before="450" w:after="450" w:line="312" w:lineRule="auto"/>
      </w:pPr>
      <w:r>
        <w:rPr>
          <w:rFonts w:ascii="宋体" w:hAnsi="宋体" w:eastAsia="宋体" w:cs="宋体"/>
          <w:color w:val="000"/>
          <w:sz w:val="28"/>
          <w:szCs w:val="28"/>
        </w:rPr>
        <w:t xml:space="preserve">　　在他大学毕业以后，他对画画的激情仍然没有消退，他的父亲看到他对从商的消极态度于是也做出了让步，同意他去巴黎学习绘画。塞尚来到巴黎后，在瑞士画院学习绘画。在这期间，他考取了多次巴黎高等美术学校，但都以失败告终，由于生活的困窘和现实的打压，塞尚最终选择离开巴黎回到家乡。塞尚的故事到此告一段落。</w:t>
      </w:r>
    </w:p>
    <w:p>
      <w:pPr>
        <w:ind w:left="0" w:right="0" w:firstLine="560"/>
        <w:spacing w:before="450" w:after="450" w:line="312" w:lineRule="auto"/>
      </w:pPr>
      <w:r>
        <w:rPr>
          <w:rFonts w:ascii="宋体" w:hAnsi="宋体" w:eastAsia="宋体" w:cs="宋体"/>
          <w:color w:val="000"/>
          <w:sz w:val="28"/>
          <w:szCs w:val="28"/>
        </w:rPr>
        <w:t xml:space="preserve">　　塞尚在艺术上很少被人欣赏和崇拜，到死也没有获得官方的承认，但是尽管塞尚在世时没有获得承认，但他死后对他的认可却像潮水一般涌来。塞尚的故事不能让所有人都了解他，但能让人们知道塞尚曾经取得过多么大的荣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保罗塞尚被认为是历史上最伟大的画家之一，他是传统艺术和现代艺术的分水岭，被尊称为“现代艺术之父”。他强调绘画的纯粹性，重视绘画的形式构成，在创作当中也一直保持着对色彩的特殊应用和对空间的合理构造。这位伟人为后世留下了很多财富，塞尚的艺术成就也非常多。　　</w:t>
      </w:r>
    </w:p>
    <w:p>
      <w:pPr>
        <w:ind w:left="0" w:right="0" w:firstLine="560"/>
        <w:spacing w:before="450" w:after="450" w:line="312" w:lineRule="auto"/>
      </w:pPr>
      <w:r>
        <w:rPr>
          <w:rFonts w:ascii="宋体" w:hAnsi="宋体" w:eastAsia="宋体" w:cs="宋体"/>
          <w:color w:val="000"/>
          <w:sz w:val="28"/>
          <w:szCs w:val="28"/>
        </w:rPr>
        <w:t xml:space="preserve">　　塞尚作品</w:t>
      </w:r>
    </w:p>
    <w:p>
      <w:pPr>
        <w:ind w:left="0" w:right="0" w:firstLine="560"/>
        <w:spacing w:before="450" w:after="450" w:line="312" w:lineRule="auto"/>
      </w:pPr>
      <w:r>
        <w:rPr>
          <w:rFonts w:ascii="宋体" w:hAnsi="宋体" w:eastAsia="宋体" w:cs="宋体"/>
          <w:color w:val="000"/>
          <w:sz w:val="28"/>
          <w:szCs w:val="28"/>
        </w:rPr>
        <w:t xml:space="preserve">　　塞尚的艺术成就之一在于建立了完全不同的理性世界。印象派的画家都反对传统的绘画方式，但是实际上却没有人能够跳出传统的束缚，但是塞尚做到了，他融合了两个派系的特点和自己的想法，创造出能被大家接受的个人风格。尽管只是在细节上稍加改动，但是塞尚真正的突破了传统的目标。他把传统的绘画理念逐渐分割开来，变成各种各样的风格。从单一的画风变成各式各样争奇斗艳的画风，后来出现的许多著名画家，也是从塞尚这里得到的启发。</w:t>
      </w:r>
    </w:p>
    <w:p>
      <w:pPr>
        <w:ind w:left="0" w:right="0" w:firstLine="560"/>
        <w:spacing w:before="450" w:after="450" w:line="312" w:lineRule="auto"/>
      </w:pPr>
      <w:r>
        <w:rPr>
          <w:rFonts w:ascii="宋体" w:hAnsi="宋体" w:eastAsia="宋体" w:cs="宋体"/>
          <w:color w:val="000"/>
          <w:sz w:val="28"/>
          <w:szCs w:val="28"/>
        </w:rPr>
        <w:t xml:space="preserve">　　塞尚的艺术成就还表现在引发了崭新的艺术方向。美术历史上把绘画的时期分为是塞尚之前和塞尚之后，可见塞尚对于绘画的卓越贡献。在塞尚之前，画家都是模仿自然或者再现自然，衡量技术的高低就是画得逼真与否，塞尚强调艺术是画家个人的创造，要打破保守的观念，以画家为主体去自由的创作。</w:t>
      </w:r>
    </w:p>
    <w:p>
      <w:pPr>
        <w:ind w:left="0" w:right="0" w:firstLine="560"/>
        <w:spacing w:before="450" w:after="450" w:line="312" w:lineRule="auto"/>
      </w:pPr>
      <w:r>
        <w:rPr>
          <w:rFonts w:ascii="宋体" w:hAnsi="宋体" w:eastAsia="宋体" w:cs="宋体"/>
          <w:color w:val="000"/>
          <w:sz w:val="28"/>
          <w:szCs w:val="28"/>
        </w:rPr>
        <w:t xml:space="preserve">　　塞尚真正的推动了西方绘画史的发展，对此后的绘画艺术产生了巨大的影响。艺术家的天性终于得以释放，艺术也得以发展。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塞尚，就是保罗·塞尚，小商人的孩子、法学院毕业生，年轻时爱画画却遭到了家人的阻挠，后来因为实在是没有从商的天赋，才终于不再用偷偷摸摸的画，最终成为了法国有名的画家。后人把他尊称为“现代艺术之父”。塞尚绘画的特点，跟当时的主流画家有比较大的区别，也因此成为了后印象派的主要人物。塞尚的绘画特点主要表现在理念、色彩、形式这三个方面。　　</w:t>
      </w:r>
    </w:p>
    <w:p>
      <w:pPr>
        <w:ind w:left="0" w:right="0" w:firstLine="560"/>
        <w:spacing w:before="450" w:after="450" w:line="312" w:lineRule="auto"/>
      </w:pPr>
      <w:r>
        <w:rPr>
          <w:rFonts w:ascii="宋体" w:hAnsi="宋体" w:eastAsia="宋体" w:cs="宋体"/>
          <w:color w:val="000"/>
          <w:sz w:val="28"/>
          <w:szCs w:val="28"/>
        </w:rPr>
        <w:t xml:space="preserve">　　塞尚作品</w:t>
      </w:r>
    </w:p>
    <w:p>
      <w:pPr>
        <w:ind w:left="0" w:right="0" w:firstLine="560"/>
        <w:spacing w:before="450" w:after="450" w:line="312" w:lineRule="auto"/>
      </w:pPr>
      <w:r>
        <w:rPr>
          <w:rFonts w:ascii="宋体" w:hAnsi="宋体" w:eastAsia="宋体" w:cs="宋体"/>
          <w:color w:val="000"/>
          <w:sz w:val="28"/>
          <w:szCs w:val="28"/>
        </w:rPr>
        <w:t xml:space="preserve">　　塞尚绘画特点其一是艺术与自然十分和谐。塞尚认为，艺术就是艺术，自然就是自然，两者是不能划等号的，但是当画出来的画能够表现出一种极致的感觉的时候，就会与自然很和谐。这种和谐，不是塞尚之前的画家说的能够“逼真呈现自然”的模仿式作画，而是把“对自然的主观感觉融入绘画”的和谐式作画，是模仿理念的革新。</w:t>
      </w:r>
    </w:p>
    <w:p>
      <w:pPr>
        <w:ind w:left="0" w:right="0" w:firstLine="560"/>
        <w:spacing w:before="450" w:after="450" w:line="312" w:lineRule="auto"/>
      </w:pPr>
      <w:r>
        <w:rPr>
          <w:rFonts w:ascii="宋体" w:hAnsi="宋体" w:eastAsia="宋体" w:cs="宋体"/>
          <w:color w:val="000"/>
          <w:sz w:val="28"/>
          <w:szCs w:val="28"/>
        </w:rPr>
        <w:t xml:space="preserve">　　塞尚绘画特点其二是色彩画出空间感和体积感。印象主义在绘画上处理空间感和体积感的方法是用光和色彩的融合，但是塞尚不是，它只用“色彩”。他认为，在绘画中没有光的明暗度、没有线，只有色彩对比。只要把色彩把握好，即使没有透视和光影，也能很好的画出空间感和体积感。</w:t>
      </w:r>
    </w:p>
    <w:p>
      <w:pPr>
        <w:ind w:left="0" w:right="0" w:firstLine="560"/>
        <w:spacing w:before="450" w:after="450" w:line="312" w:lineRule="auto"/>
      </w:pPr>
      <w:r>
        <w:rPr>
          <w:rFonts w:ascii="宋体" w:hAnsi="宋体" w:eastAsia="宋体" w:cs="宋体"/>
          <w:color w:val="000"/>
          <w:sz w:val="28"/>
          <w:szCs w:val="28"/>
        </w:rPr>
        <w:t xml:space="preserve">　　塞尚绘画特点其三是形式构成十分具有纯粹性。塞尚在绘画中坚持把物体画的更简单、有秩序。在作画时他注重三个方面：第一要把物体画的清晰再清晰，哪怕是雾哪怕是水;第二让物体呈现简单的球体或者方体比起繁琐的勾画细节更自然;第三，为了艺术，可以突破限定的约束，人可以变形、透视可以不准等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2026-09-13T00:01:35+08:00</dcterms:created>
  <dcterms:modified xsi:type="dcterms:W3CDTF">2026-09-13T00:01:35+08:00</dcterms:modified>
</cp:coreProperties>
</file>

<file path=docProps/custom.xml><?xml version="1.0" encoding="utf-8"?>
<Properties xmlns="http://schemas.openxmlformats.org/officeDocument/2006/custom-properties" xmlns:vt="http://schemas.openxmlformats.org/officeDocument/2006/docPropsVTypes"/>
</file>