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高中化学教学情境创设的实践与思考的论文</w:t>
      </w:r>
      <w:bookmarkEnd w:id="1"/>
    </w:p>
    <w:p>
      <w:pPr>
        <w:jc w:val="center"/>
        <w:spacing w:before="0" w:after="450"/>
      </w:pPr>
      <w:r>
        <w:rPr>
          <w:rFonts w:ascii="Arial" w:hAnsi="Arial" w:eastAsia="Arial" w:cs="Arial"/>
          <w:color w:val="999999"/>
          <w:sz w:val="20"/>
          <w:szCs w:val="20"/>
        </w:rPr>
        <w:t xml:space="preserve">来源：网络  作者：悠然自得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作为新课程的实施者，作为一名有十余年教龄的老教师，我越来越感觉到学生学习兴趣的重要性。只有激发学生的学习主动性，课堂才是有效课堂，学生才会越学越爱学，老师才会越教越轻松。在探索高效课堂的几年实践后，笔者认为，老师应该想尽办法刺激学生的学习欲...</w:t>
      </w:r>
    </w:p>
    <w:p>
      <w:pPr>
        <w:ind w:left="0" w:right="0" w:firstLine="560"/>
        <w:spacing w:before="450" w:after="450" w:line="312" w:lineRule="auto"/>
      </w:pPr>
      <w:r>
        <w:rPr>
          <w:rFonts w:ascii="宋体" w:hAnsi="宋体" w:eastAsia="宋体" w:cs="宋体"/>
          <w:color w:val="000"/>
          <w:sz w:val="28"/>
          <w:szCs w:val="28"/>
        </w:rPr>
        <w:t xml:space="preserve">作为新课程的实施者，作为一名有十余年教龄的老教师，我越来越感觉到学生学习兴趣的重要性。只有激发学生的学习主动性，课堂才是有效课堂，学生才会越学越爱学，老师才会越教越轻松。在探索高效课堂的几年实践后，笔者认为，老师应该想尽办法刺激学生的学习欲望，激发学生的学习主动性。那么在教学中有意识地创设适合的学习情境是重要环节之一，需要教师多多用心。我们创设的教学情境应当从学生熟悉的生活经验和知识基础出发，充分挖掘各种情境资源，为课堂教学创设出生动活泼的学习情境，增强课堂教学的趣味性、新奇性、生动性、形象性和实效性，从而激发学生快速进入学习状态，以促进知识的意义建构以及知识、技能和情感态度价值观的和谐发展，提高课堂教学效率。</w:t>
      </w:r>
    </w:p>
    <w:p>
      <w:pPr>
        <w:ind w:left="0" w:right="0" w:firstLine="560"/>
        <w:spacing w:before="450" w:after="450" w:line="312" w:lineRule="auto"/>
      </w:pPr>
      <w:r>
        <w:rPr>
          <w:rFonts w:ascii="宋体" w:hAnsi="宋体" w:eastAsia="宋体" w:cs="宋体"/>
          <w:color w:val="000"/>
          <w:sz w:val="28"/>
          <w:szCs w:val="28"/>
        </w:rPr>
        <w:t xml:space="preserve">&gt;一、化学教学情境创设的实践</w:t>
      </w:r>
    </w:p>
    <w:p>
      <w:pPr>
        <w:ind w:left="0" w:right="0" w:firstLine="560"/>
        <w:spacing w:before="450" w:after="450" w:line="312" w:lineRule="auto"/>
      </w:pPr>
      <w:r>
        <w:rPr>
          <w:rFonts w:ascii="宋体" w:hAnsi="宋体" w:eastAsia="宋体" w:cs="宋体"/>
          <w:color w:val="000"/>
          <w:sz w:val="28"/>
          <w:szCs w:val="28"/>
        </w:rPr>
        <w:t xml:space="preserve">在实际教学中，笔者创设教学情境常用到的形式有：</w:t>
      </w:r>
    </w:p>
    <w:p>
      <w:pPr>
        <w:ind w:left="0" w:right="0" w:firstLine="560"/>
        <w:spacing w:before="450" w:after="450" w:line="312" w:lineRule="auto"/>
      </w:pPr>
      <w:r>
        <w:rPr>
          <w:rFonts w:ascii="宋体" w:hAnsi="宋体" w:eastAsia="宋体" w:cs="宋体"/>
          <w:color w:val="000"/>
          <w:sz w:val="28"/>
          <w:szCs w:val="28"/>
        </w:rPr>
        <w:t xml:space="preserve">1.以生活创设情境，激发学生热爱生活、热爱化学</w:t>
      </w:r>
    </w:p>
    <w:p>
      <w:pPr>
        <w:ind w:left="0" w:right="0" w:firstLine="560"/>
        <w:spacing w:before="450" w:after="450" w:line="312" w:lineRule="auto"/>
      </w:pPr>
      <w:r>
        <w:rPr>
          <w:rFonts w:ascii="宋体" w:hAnsi="宋体" w:eastAsia="宋体" w:cs="宋体"/>
          <w:color w:val="000"/>
          <w:sz w:val="28"/>
          <w:szCs w:val="28"/>
        </w:rPr>
        <w:t xml:space="preserve">[案例]教学苏教版化学必修1《生产生活中的含氮化合物》时，幻灯片上出现一张雷电交加、大雨倾盆的图片，再自然地引出“新疆魔鬼谷”和“雷雨发庄稼”两个情境。</w:t>
      </w:r>
    </w:p>
    <w:p>
      <w:pPr>
        <w:ind w:left="0" w:right="0" w:firstLine="560"/>
        <w:spacing w:before="450" w:after="450" w:line="312" w:lineRule="auto"/>
      </w:pPr>
      <w:r>
        <w:rPr>
          <w:rFonts w:ascii="宋体" w:hAnsi="宋体" w:eastAsia="宋体" w:cs="宋体"/>
          <w:color w:val="000"/>
          <w:sz w:val="28"/>
          <w:szCs w:val="28"/>
        </w:rPr>
        <w:t xml:space="preserve">2.结合社会现象、话题导入</w:t>
      </w:r>
    </w:p>
    <w:p>
      <w:pPr>
        <w:ind w:left="0" w:right="0" w:firstLine="560"/>
        <w:spacing w:before="450" w:after="450" w:line="312" w:lineRule="auto"/>
      </w:pPr>
      <w:r>
        <w:rPr>
          <w:rFonts w:ascii="宋体" w:hAnsi="宋体" w:eastAsia="宋体" w:cs="宋体"/>
          <w:color w:val="000"/>
          <w:sz w:val="28"/>
          <w:szCs w:val="28"/>
        </w:rPr>
        <w:t xml:space="preserve">[案例]在讲授二氧化硫时，教师可先向学生介绍中国的“雾都”重庆近些年来由于大气污染造成的经济损失：据统计，重庆市南山风景区的树木已死亡上千平方公里，自20世纪60年代起，重庆市的街道已多次更换树木；嘉陵江大桥每年都要除一次锈，需要花费几十万元人民币。还有，现在一些不法商贩对一些食品如姜、银耳的漂白……然后指出，造成重庆市大气污染的罪魁祸首以及漂白食品用的原料就是这一节要学习的一种重要的化合物——二氧化硫。这样无意中使学生对二氧化硫引起了高度重视，从而产生了浓厚的学习兴趣。</w:t>
      </w:r>
    </w:p>
    <w:p>
      <w:pPr>
        <w:ind w:left="0" w:right="0" w:firstLine="560"/>
        <w:spacing w:before="450" w:after="450" w:line="312" w:lineRule="auto"/>
      </w:pPr>
      <w:r>
        <w:rPr>
          <w:rFonts w:ascii="宋体" w:hAnsi="宋体" w:eastAsia="宋体" w:cs="宋体"/>
          <w:color w:val="000"/>
          <w:sz w:val="28"/>
          <w:szCs w:val="28"/>
        </w:rPr>
        <w:t xml:space="preserve">3.以实验创设情境，结合现象创设问题逐步展开探究</w:t>
      </w:r>
    </w:p>
    <w:p>
      <w:pPr>
        <w:ind w:left="0" w:right="0" w:firstLine="560"/>
        <w:spacing w:before="450" w:after="450" w:line="312" w:lineRule="auto"/>
      </w:pPr>
      <w:r>
        <w:rPr>
          <w:rFonts w:ascii="宋体" w:hAnsi="宋体" w:eastAsia="宋体" w:cs="宋体"/>
          <w:color w:val="000"/>
          <w:sz w:val="28"/>
          <w:szCs w:val="28"/>
        </w:rPr>
        <w:t xml:space="preserve">[案例]电解氯化铜溶液。</w:t>
      </w:r>
    </w:p>
    <w:p>
      <w:pPr>
        <w:ind w:left="0" w:right="0" w:firstLine="560"/>
        <w:spacing w:before="450" w:after="450" w:line="312" w:lineRule="auto"/>
      </w:pPr>
      <w:r>
        <w:rPr>
          <w:rFonts w:ascii="宋体" w:hAnsi="宋体" w:eastAsia="宋体" w:cs="宋体"/>
          <w:color w:val="000"/>
          <w:sz w:val="28"/>
          <w:szCs w:val="28"/>
        </w:rPr>
        <w:t xml:space="preserve">情境创设：准备实验，课堂演示，提出问题。(1)两极及溶液有何现象发生？（学生答案指向铜和氯气。）（2）原溶液中铜和氯以何种形式存在？（3）正负电极上发生的反应？(4)溶液中是否只有铜离子和氯离子？为何只有它们得失电子？（引出放电有先后顺序。）这样一步步展开教学，学生对现象印象深刻，对问题有兴趣，得出结论水到渠成。</w:t>
      </w:r>
    </w:p>
    <w:p>
      <w:pPr>
        <w:ind w:left="0" w:right="0" w:firstLine="560"/>
        <w:spacing w:before="450" w:after="450" w:line="312" w:lineRule="auto"/>
      </w:pPr>
      <w:r>
        <w:rPr>
          <w:rFonts w:ascii="宋体" w:hAnsi="宋体" w:eastAsia="宋体" w:cs="宋体"/>
          <w:color w:val="000"/>
          <w:sz w:val="28"/>
          <w:szCs w:val="28"/>
        </w:rPr>
        <w:t xml:space="preserve">&gt;二、实践后的成效</w:t>
      </w:r>
    </w:p>
    <w:p>
      <w:pPr>
        <w:ind w:left="0" w:right="0" w:firstLine="560"/>
        <w:spacing w:before="450" w:after="450" w:line="312" w:lineRule="auto"/>
      </w:pPr>
      <w:r>
        <w:rPr>
          <w:rFonts w:ascii="宋体" w:hAnsi="宋体" w:eastAsia="宋体" w:cs="宋体"/>
          <w:color w:val="000"/>
          <w:sz w:val="28"/>
          <w:szCs w:val="28"/>
        </w:rPr>
        <w:t xml:space="preserve">以上是笔者几年来在化学教学中情境创设实践的片段，实践后也取得了一些成效，学生喜欢学化学了，原先基础较差的学生在成绩上明显进步了，原先基础较好的同学在能力上也有了明显的增强，化学思维逐步形成了。学生化学学习兴趣的提高，反过来又能促进教师的不断成长，使化学教学逐步迈入教学相长的良性循环。 三、实践后的思考</w:t>
      </w:r>
    </w:p>
    <w:p>
      <w:pPr>
        <w:ind w:left="0" w:right="0" w:firstLine="560"/>
        <w:spacing w:before="450" w:after="450" w:line="312" w:lineRule="auto"/>
      </w:pPr>
      <w:r>
        <w:rPr>
          <w:rFonts w:ascii="宋体" w:hAnsi="宋体" w:eastAsia="宋体" w:cs="宋体"/>
          <w:color w:val="000"/>
          <w:sz w:val="28"/>
          <w:szCs w:val="28"/>
        </w:rPr>
        <w:t xml:space="preserve">情境教学主张学生在情境中对知识进行意义构建。利用声音、图片、化学史、生活事件、社会热点等情境进行导课，可以有效地使学生快速进入学习状态。但是，如果处理不当的话，创设的情境过于复杂，耽搁时间过长，不但不能起到有效的导课作用，反而会淡化教学目标，使学生进入云里雾里，丈二和尚摸不着头脑。要保证化学教学的实效性，首先要确保化学教学情境的实效性。因此，创设化学教学情境要符合一些基本要求。</w:t>
      </w:r>
    </w:p>
    <w:p>
      <w:pPr>
        <w:ind w:left="0" w:right="0" w:firstLine="560"/>
        <w:spacing w:before="450" w:after="450" w:line="312" w:lineRule="auto"/>
      </w:pPr>
      <w:r>
        <w:rPr>
          <w:rFonts w:ascii="宋体" w:hAnsi="宋体" w:eastAsia="宋体" w:cs="宋体"/>
          <w:color w:val="000"/>
          <w:sz w:val="28"/>
          <w:szCs w:val="28"/>
        </w:rPr>
        <w:t xml:space="preserve">1.对教师的要求</w:t>
      </w:r>
    </w:p>
    <w:p>
      <w:pPr>
        <w:ind w:left="0" w:right="0" w:firstLine="560"/>
        <w:spacing w:before="450" w:after="450" w:line="312" w:lineRule="auto"/>
      </w:pPr>
      <w:r>
        <w:rPr>
          <w:rFonts w:ascii="宋体" w:hAnsi="宋体" w:eastAsia="宋体" w:cs="宋体"/>
          <w:color w:val="000"/>
          <w:sz w:val="28"/>
          <w:szCs w:val="28"/>
        </w:rPr>
        <w:t xml:space="preserve">教师是情境的创设者，首先，教师自身必须积累并熟记大量化学史料、生活事件、社会热点等情境素材。因此教师平时要多途径地阅读化学史料，多留心生活中与化学有关的事件，多关注新闻报道、《探索·发现》中与化学有关的内容。其次，教师要充分挖掘教材深层次的东西，反复思考，这样才能创设出与教材内容相一致的情境。最后，教师要充分关注学生的直接经验和知识层次等各方面的信息，关注学生的直接经验反过来可以指导老师创设容易被学生接受的情境；熟悉学生的知识层次可以确定学生的“最近发展区”，创设让学生“跳一跳就能摘到桃子”的递进式问题情境，面向全体同学，让基础差的学生走得进去、基础一般的学生探得出来、基础好的学生探个明白。</w:t>
      </w:r>
    </w:p>
    <w:p>
      <w:pPr>
        <w:ind w:left="0" w:right="0" w:firstLine="560"/>
        <w:spacing w:before="450" w:after="450" w:line="312" w:lineRule="auto"/>
      </w:pPr>
      <w:r>
        <w:rPr>
          <w:rFonts w:ascii="宋体" w:hAnsi="宋体" w:eastAsia="宋体" w:cs="宋体"/>
          <w:color w:val="000"/>
          <w:sz w:val="28"/>
          <w:szCs w:val="28"/>
        </w:rPr>
        <w:t xml:space="preserve">2.对学生的要求</w:t>
      </w:r>
    </w:p>
    <w:p>
      <w:pPr>
        <w:ind w:left="0" w:right="0" w:firstLine="560"/>
        <w:spacing w:before="450" w:after="450" w:line="312" w:lineRule="auto"/>
      </w:pPr>
      <w:r>
        <w:rPr>
          <w:rFonts w:ascii="宋体" w:hAnsi="宋体" w:eastAsia="宋体" w:cs="宋体"/>
          <w:color w:val="000"/>
          <w:sz w:val="28"/>
          <w:szCs w:val="28"/>
        </w:rPr>
        <w:t xml:space="preserve">学生是情境中的“游客”，是化学教学中的主体，因此要想充分领略化学课堂中的“无限魅力”，首先，学生要在课前对教材进行必要的预习，预习可以让学生知道新课中知识的难易深浅，做到心中有数。其次，学生要在探究情境中努力参与体验，在问题情境中积极思考，因为学生的参与不仅是一种形式，更是一种亢奋、激发的状态。在这种状态下，学生或潜心思考，或积极争辩，或大胆陈述……通过种种途径，学生在知识技能上得到了发展，在过程中得到了体验，在情感态度价值观方面得到了激发。</w:t>
      </w:r>
    </w:p>
    <w:p>
      <w:pPr>
        <w:ind w:left="0" w:right="0" w:firstLine="560"/>
        <w:spacing w:before="450" w:after="450" w:line="312" w:lineRule="auto"/>
      </w:pPr>
      <w:r>
        <w:rPr>
          <w:rFonts w:ascii="宋体" w:hAnsi="宋体" w:eastAsia="宋体" w:cs="宋体"/>
          <w:color w:val="000"/>
          <w:sz w:val="28"/>
          <w:szCs w:val="28"/>
        </w:rPr>
        <w:t xml:space="preserve">3.对课堂的要求</w:t>
      </w:r>
    </w:p>
    <w:p>
      <w:pPr>
        <w:ind w:left="0" w:right="0" w:firstLine="560"/>
        <w:spacing w:before="450" w:after="450" w:line="312" w:lineRule="auto"/>
      </w:pPr>
      <w:r>
        <w:rPr>
          <w:rFonts w:ascii="宋体" w:hAnsi="宋体" w:eastAsia="宋体" w:cs="宋体"/>
          <w:color w:val="000"/>
          <w:sz w:val="28"/>
          <w:szCs w:val="28"/>
        </w:rPr>
        <w:t xml:space="preserve">课堂是教学情境创设的“阵地”，说它是“阵地”，是因为课堂是师生、生生交流互动、思维较量的场所，是智慧火花的“摇篮”。当然，师生、生生要促成交流互动、思维较量，前提是教师创设一个科学合理有效的教学情境，有了这样一个情境，学生才能主动“闯入”情境，进行“寻宝式”的探索。其次，教师与学生、学生与学生要建立起平等对话、畅所欲言环境。通过这些，我们的课堂才会焕发生命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2026-03-08T05:45:54+08:00</dcterms:created>
  <dcterms:modified xsi:type="dcterms:W3CDTF">2026-03-08T05:45:54+08:00</dcterms:modified>
</cp:coreProperties>
</file>

<file path=docProps/custom.xml><?xml version="1.0" encoding="utf-8"?>
<Properties xmlns="http://schemas.openxmlformats.org/officeDocument/2006/custom-properties" xmlns:vt="http://schemas.openxmlformats.org/officeDocument/2006/docPropsVTypes"/>
</file>