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工程招标代理合同</w:t>
      </w:r>
      <w:bookmarkEnd w:id="1"/>
    </w:p>
    <w:p>
      <w:pPr>
        <w:jc w:val="center"/>
        <w:spacing w:before="0" w:after="450"/>
      </w:pPr>
      <w:r>
        <w:rPr>
          <w:rFonts w:ascii="Arial" w:hAnsi="Arial" w:eastAsia="Arial" w:cs="Arial"/>
          <w:color w:val="999999"/>
          <w:sz w:val="20"/>
          <w:szCs w:val="20"/>
        </w:rPr>
        <w:t xml:space="preserve">来源：网络  作者：风华正茂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以下是为大家整理的关于《工程招标代理合同》，供大家学习参考！项目名称：委托单位：（公章）（甲方）代理单位：（公章）（乙方）合同签订日期：年 月日本合同双方：委托单位（甲方）：代理单位（乙方）：海口建诚工程招标代理有限公司委托...</w:t>
      </w:r>
    </w:p>
    <w:p>
      <w:pPr>
        <w:ind w:left="0" w:right="0" w:firstLine="560"/>
        <w:spacing w:before="450" w:after="450" w:line="312" w:lineRule="auto"/>
      </w:pPr>
      <w:r>
        <w:rPr>
          <w:rFonts w:ascii="宋体" w:hAnsi="宋体" w:eastAsia="宋体" w:cs="宋体"/>
          <w:color w:val="000"/>
          <w:sz w:val="28"/>
          <w:szCs w:val="28"/>
        </w:rPr>
        <w:t xml:space="preserve">以下是为大家整理的关于《工程招标代理合同》，供大家学习参考！</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委托单位：（公章）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代理单位：（公章）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合同签订日期：年 月日</w:t>
      </w:r>
    </w:p>
    <w:p>
      <w:pPr>
        <w:ind w:left="0" w:right="0" w:firstLine="560"/>
        <w:spacing w:before="450" w:after="450" w:line="312" w:lineRule="auto"/>
      </w:pPr>
      <w:r>
        <w:rPr>
          <w:rFonts w:ascii="宋体" w:hAnsi="宋体" w:eastAsia="宋体" w:cs="宋体"/>
          <w:color w:val="000"/>
          <w:sz w:val="28"/>
          <w:szCs w:val="28"/>
        </w:rPr>
        <w:t xml:space="preserve">本合同双方：</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代理单位（乙方）：海口建诚工程招标代理有限公司委托方将__________ 项目的招标事宜委托乙方代理，依据《中华人民共和国招标投标法》及有关法律、法规的规定，合同双方经协商一致，签订本合同。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一、代理业务的内容、形式：</w:t>
      </w:r>
    </w:p>
    <w:p>
      <w:pPr>
        <w:ind w:left="0" w:right="0" w:firstLine="560"/>
        <w:spacing w:before="450" w:after="450" w:line="312" w:lineRule="auto"/>
      </w:pPr>
      <w:r>
        <w:rPr>
          <w:rFonts w:ascii="宋体" w:hAnsi="宋体" w:eastAsia="宋体" w:cs="宋体"/>
          <w:color w:val="000"/>
          <w:sz w:val="28"/>
          <w:szCs w:val="28"/>
        </w:rPr>
        <w:t xml:space="preserve">甲方委托乙方组织建设工程招标活动。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本次招标范围 ：</w:t>
      </w:r>
    </w:p>
    <w:p>
      <w:pPr>
        <w:ind w:left="0" w:right="0" w:firstLine="560"/>
        <w:spacing w:before="450" w:after="450" w:line="312" w:lineRule="auto"/>
      </w:pPr>
      <w:r>
        <w:rPr>
          <w:rFonts w:ascii="宋体" w:hAnsi="宋体" w:eastAsia="宋体" w:cs="宋体"/>
          <w:color w:val="000"/>
          <w:sz w:val="28"/>
          <w:szCs w:val="28"/>
        </w:rPr>
        <w:t xml:space="preserve">1、招标代理的内容：填写申请表格，编制招标文件（包括编制资格预审文件）；审查投标人资格；组织投标人踏勘现场和答疑；组织开标、评标、定标；提供招标前期咨询等业务。</w:t>
      </w:r>
    </w:p>
    <w:p>
      <w:pPr>
        <w:ind w:left="0" w:right="0" w:firstLine="560"/>
        <w:spacing w:before="450" w:after="450" w:line="312" w:lineRule="auto"/>
      </w:pPr>
      <w:r>
        <w:rPr>
          <w:rFonts w:ascii="宋体" w:hAnsi="宋体" w:eastAsia="宋体" w:cs="宋体"/>
          <w:color w:val="000"/>
          <w:sz w:val="28"/>
          <w:szCs w:val="28"/>
        </w:rPr>
        <w:t xml:space="preserve">2、招标代理的形式：</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1、建设工程规划临时许可证、建设项目资金来源证明等（详见《办理建设工程招标投标需提交的资料》清单）。</w:t>
      </w:r>
    </w:p>
    <w:p>
      <w:pPr>
        <w:ind w:left="0" w:right="0" w:firstLine="560"/>
        <w:spacing w:before="450" w:after="450" w:line="312" w:lineRule="auto"/>
      </w:pPr>
      <w:r>
        <w:rPr>
          <w:rFonts w:ascii="宋体" w:hAnsi="宋体" w:eastAsia="宋体" w:cs="宋体"/>
          <w:color w:val="000"/>
          <w:sz w:val="28"/>
          <w:szCs w:val="28"/>
        </w:rPr>
        <w:t xml:space="preserve">2、委托方提供能够满足施工，标价计算要求的施工图纸及技术资料；或者经符合资质条件的工程造价咨询机构编制的建设项目投资预概算。</w:t>
      </w:r>
    </w:p>
    <w:p>
      <w:pPr>
        <w:ind w:left="0" w:right="0" w:firstLine="560"/>
        <w:spacing w:before="450" w:after="450" w:line="312" w:lineRule="auto"/>
      </w:pPr>
      <w:r>
        <w:rPr>
          <w:rFonts w:ascii="宋体" w:hAnsi="宋体" w:eastAsia="宋体" w:cs="宋体"/>
          <w:color w:val="000"/>
          <w:sz w:val="28"/>
          <w:szCs w:val="28"/>
        </w:rPr>
        <w:t xml:space="preserve">3、乙方代理过程中，遵守国家、地方有关工程建设招标、投标法规，坚持公开、公平、公正和诚实信用的原则，按照有关程序规定进行，接受招标监督管理部门的监督。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三、委托期限：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w:t>
      </w:r>
    </w:p>
    <w:p>
      <w:pPr>
        <w:ind w:left="0" w:right="0" w:firstLine="560"/>
        <w:spacing w:before="450" w:after="450" w:line="312" w:lineRule="auto"/>
      </w:pPr>
      <w:r>
        <w:rPr>
          <w:rFonts w:ascii="宋体" w:hAnsi="宋体" w:eastAsia="宋体" w:cs="宋体"/>
          <w:color w:val="000"/>
          <w:sz w:val="28"/>
          <w:szCs w:val="28"/>
        </w:rPr>
        <w:t xml:space="preserve">相关的合同样本·房地产代理合同·委托购房合同·财务代理委托合同·人事代理协议书·委托协议书·货物运输代理合同四、费用支付方式及日期：</w:t>
      </w:r>
    </w:p>
    <w:p>
      <w:pPr>
        <w:ind w:left="0" w:right="0" w:firstLine="560"/>
        <w:spacing w:before="450" w:after="450" w:line="312" w:lineRule="auto"/>
      </w:pPr>
      <w:r>
        <w:rPr>
          <w:rFonts w:ascii="宋体" w:hAnsi="宋体" w:eastAsia="宋体" w:cs="宋体"/>
          <w:color w:val="000"/>
          <w:sz w:val="28"/>
          <w:szCs w:val="28"/>
        </w:rPr>
        <w:t xml:space="preserve">1、本工程造价为人民币（大写），收取代理费用合计人民币 （大写）。付款方式为 现 金 或 转 账，代理费用应在开标前全部付清。代理费用不包含编制标底的费用、资格预审及评标专家费用。（收费标准：按国家计委计价格[2025]1980号）</w:t>
      </w:r>
    </w:p>
    <w:p>
      <w:pPr>
        <w:ind w:left="0" w:right="0" w:firstLine="560"/>
        <w:spacing w:before="450" w:after="450" w:line="312" w:lineRule="auto"/>
      </w:pPr>
      <w:r>
        <w:rPr>
          <w:rFonts w:ascii="宋体" w:hAnsi="宋体" w:eastAsia="宋体" w:cs="宋体"/>
          <w:color w:val="000"/>
          <w:sz w:val="28"/>
          <w:szCs w:val="28"/>
        </w:rPr>
        <w:t xml:space="preserve">2、投标单位购买标书每份工本费计人民币元（大写），所得归乙方。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2、委托方应提供真实可靠的相关资料，及按第四款第一条约定支付代理费用，否则一切责任由委托方自负。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5、本合同一式三份，甲方一份，乙方一份，报招标管理机构一份。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六、双方协议的其他条款：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2026-11-01T05:49:13+08:00</dcterms:created>
  <dcterms:modified xsi:type="dcterms:W3CDTF">2026-11-01T05:49:13+08:00</dcterms:modified>
</cp:coreProperties>
</file>

<file path=docProps/custom.xml><?xml version="1.0" encoding="utf-8"?>
<Properties xmlns="http://schemas.openxmlformats.org/officeDocument/2006/custom-properties" xmlns:vt="http://schemas.openxmlformats.org/officeDocument/2006/docPropsVTypes"/>
</file>