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生鲜蔬菜采购的合同(10篇)</w:t>
      </w:r>
      <w:bookmarkEnd w:id="1"/>
    </w:p>
    <w:p>
      <w:pPr>
        <w:jc w:val="center"/>
        <w:spacing w:before="0" w:after="450"/>
      </w:pPr>
      <w:r>
        <w:rPr>
          <w:rFonts w:ascii="Arial" w:hAnsi="Arial" w:eastAsia="Arial" w:cs="Arial"/>
          <w:color w:val="999999"/>
          <w:sz w:val="20"/>
          <w:szCs w:val="20"/>
        </w:rPr>
        <w:t xml:space="preserve">来源：网络  作者：前尘往事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生鲜蔬菜采购的合同文件一乙方:第九条、本合同自签订之日起生效，有效期 年 月 日止，本合同一式二份，甲乙双方各执一份。甲方（盖章） 乙方（盖章）甲方代表签字： 乙方代表签字：签订日期： 年 月 日 签订日期： 年 月 日生鲜蔬菜采购的合同文...</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5、水果类；</w:t>
      </w:r>
    </w:p>
    <w:p>
      <w:pPr>
        <w:ind w:left="0" w:right="0" w:firstLine="560"/>
        <w:spacing w:before="450" w:after="450" w:line="312" w:lineRule="auto"/>
      </w:pPr>
      <w:r>
        <w:rPr>
          <w:rFonts w:ascii="宋体" w:hAnsi="宋体" w:eastAsia="宋体" w:cs="宋体"/>
          <w:color w:val="000"/>
          <w:sz w:val="28"/>
          <w:szCs w:val="28"/>
        </w:rPr>
        <w:t xml:space="preserve">6、副食调料类等货物。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或授权的委托代理人：或授权的委托代理人：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生鲜蔬菜采购的合同文件四</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生鲜蔬菜采购的合同文件六</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五、本协议暂定执行时间为____年____月____日至____年____月____日。乙方若有违犯本协议原则，甲方有权随时中止协议的执行。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蔬菜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2.甲方所需商品必须在前一天晚上9点前以书面、电话方式报给乙方（内容包括名称、数量、质量及特殊要求）以便给乙方提供采购依据。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3.乙方须按甲方要求的时间每天上午—点，将所订购的蔬菜送到指定地点。送货时间超过30分钟以上，乙方向甲方支付当天货款10%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4.乙方送货时应随货送上一式多联的送货清单，甲方验收后由甲方人员签字确认，作为送货凭证。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5.乙方所送的蔬菜，根据市场行情，涨跌合理定价，根据同样、同等蔬菜规格，不能高于市场价，如甲方发现蔬菜价高于市场，甲方有权按高出市场价的10倍处罚，并在当月的蔬菜货款里在次扣出1000元，做为处罚，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6.乙方提供的蔬菜经双方在当月结算确认后，乙方须开据发票，在甲方的指定时间和地点，于当月的29日，一次性用现金或转帐方式付清货款，甲方逾期未向乙方支付货款，乙方有权随时终止向甲方供货，并按每天收取违约金。</w:t>
      </w:r>
    </w:p>
    <w:p>
      <w:pPr>
        <w:ind w:left="0" w:right="0" w:firstLine="560"/>
        <w:spacing w:before="450" w:after="450" w:line="312" w:lineRule="auto"/>
      </w:pPr>
      <w:r>
        <w:rPr>
          <w:rFonts w:ascii="宋体" w:hAnsi="宋体" w:eastAsia="宋体" w:cs="宋体"/>
          <w:color w:val="000"/>
          <w:sz w:val="28"/>
          <w:szCs w:val="28"/>
        </w:rPr>
        <w:t xml:space="preserve">7．乙方须向甲方提供伍仟（5000元）的蔬菜质量和单价保证金，保证金在第一次结账货款里扣出，甲方须填写收据并盖上单位公章，乙方妥善保管收据，合同终止甲方反还乙方的保证金。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8.供货期限自_______年____月____日至_______年____月____日止，合同期____年。在合作期间甲乙双方若要求解除该合同，应提前15天通知对方。</w:t>
      </w:r>
    </w:p>
    <w:p>
      <w:pPr>
        <w:ind w:left="0" w:right="0" w:firstLine="560"/>
        <w:spacing w:before="450" w:after="450" w:line="312" w:lineRule="auto"/>
      </w:pPr>
      <w:r>
        <w:rPr>
          <w:rFonts w:ascii="宋体" w:hAnsi="宋体" w:eastAsia="宋体" w:cs="宋体"/>
          <w:color w:val="000"/>
          <w:sz w:val="28"/>
          <w:szCs w:val="28"/>
        </w:rPr>
        <w:t xml:space="preserve">9.本合同自双方签字即时生效，本合同壹式贰份，双方各执壹份，具有同等法律效力。本协议未尽事宜，经双方协商签署补充协议，补充协议与本协议具同等法律效率。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生鲜蔬菜采购的合同文件八</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4、无论甲方所购买的食品数量多少，乙方应无条件为甲方送货。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争端的解决方法：</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生鲜蔬菜采购的合同文件篇十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2026-11-08T04:46:58+08:00</dcterms:created>
  <dcterms:modified xsi:type="dcterms:W3CDTF">2026-11-08T04:46:58+08:00</dcterms:modified>
</cp:coreProperties>
</file>

<file path=docProps/custom.xml><?xml version="1.0" encoding="utf-8"?>
<Properties xmlns="http://schemas.openxmlformats.org/officeDocument/2006/custom-properties" xmlns:vt="http://schemas.openxmlformats.org/officeDocument/2006/docPropsVTypes"/>
</file>